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F2892B4" w14:textId="77777777" w:rsidR="001438B0" w:rsidRDefault="001438B0" w:rsidP="001438B0">
      <w:r>
        <w:t>STANFIELD PARISH COUNCIL</w:t>
      </w:r>
    </w:p>
    <w:p w14:paraId="1290DE48" w14:textId="77777777" w:rsidR="001438B0" w:rsidRDefault="001438B0" w:rsidP="001438B0"/>
    <w:p w14:paraId="5AAC304B" w14:textId="77777777" w:rsidR="001438B0" w:rsidRDefault="001438B0" w:rsidP="001438B0">
      <w:r>
        <w:t>ASSETS REGISTER</w:t>
      </w:r>
    </w:p>
    <w:p w14:paraId="1AC599AC" w14:textId="77777777" w:rsidR="001438B0" w:rsidRDefault="001438B0" w:rsidP="001438B0"/>
    <w:p w14:paraId="29A50898" w14:textId="77777777" w:rsidR="001438B0" w:rsidRDefault="001438B0" w:rsidP="001438B0">
      <w:r>
        <w:t>1.     Notice Board purchased in November 2014 for £2,107.00 (price is ex. V.A.T)</w:t>
      </w:r>
    </w:p>
    <w:p w14:paraId="3B477008" w14:textId="77777777" w:rsidR="001438B0" w:rsidRDefault="001438B0" w:rsidP="001438B0">
      <w:r>
        <w:t xml:space="preserve">        £2,528.40 inc. V.A.T.</w:t>
      </w:r>
    </w:p>
    <w:p w14:paraId="3EA1C151" w14:textId="77777777" w:rsidR="001438B0" w:rsidRDefault="001438B0" w:rsidP="001438B0"/>
    <w:p w14:paraId="5E82152B" w14:textId="77777777" w:rsidR="001438B0" w:rsidRDefault="001438B0" w:rsidP="001438B0">
      <w:r>
        <w:t>2.     Red Telephone Box purchased in 2015 for £1.00.  Replacement price is in the region of</w:t>
      </w:r>
    </w:p>
    <w:p w14:paraId="3F72FD2B" w14:textId="77777777" w:rsidR="001438B0" w:rsidRDefault="001438B0" w:rsidP="001438B0">
      <w:r>
        <w:t xml:space="preserve">        £1,500.00 - £2,000.00</w:t>
      </w:r>
    </w:p>
    <w:p w14:paraId="39673FB3" w14:textId="77777777" w:rsidR="001438B0" w:rsidRDefault="001438B0" w:rsidP="001438B0"/>
    <w:p w14:paraId="49039124" w14:textId="77777777" w:rsidR="001438B0" w:rsidRDefault="001438B0" w:rsidP="001438B0">
      <w:r>
        <w:t xml:space="preserve">3.     A Defibrillator was purchased in 2015.  Current cost of replacement defibrillators ranges   </w:t>
      </w:r>
    </w:p>
    <w:p w14:paraId="28E3E720" w14:textId="77777777" w:rsidR="001438B0" w:rsidRDefault="001438B0" w:rsidP="001438B0">
      <w:r>
        <w:t xml:space="preserve">        from £1,000.00 -£2,000.00</w:t>
      </w:r>
    </w:p>
    <w:p w14:paraId="4A267052" w14:textId="77777777" w:rsidR="001438B0" w:rsidRDefault="001438B0" w:rsidP="001438B0"/>
    <w:p w14:paraId="56E9F828" w14:textId="77777777" w:rsidR="001438B0" w:rsidRDefault="001438B0" w:rsidP="001438B0"/>
    <w:p w14:paraId="68E1EFFE" w14:textId="401F9762" w:rsidR="001438B0" w:rsidRDefault="001438B0" w:rsidP="001438B0">
      <w:r>
        <w:t>31</w:t>
      </w:r>
      <w:r w:rsidRPr="00BB1096">
        <w:rPr>
          <w:vertAlign w:val="superscript"/>
        </w:rPr>
        <w:t>st</w:t>
      </w:r>
      <w:r>
        <w:t xml:space="preserve"> March 202</w:t>
      </w:r>
      <w:r>
        <w:t>4</w:t>
      </w:r>
    </w:p>
    <w:p w14:paraId="3EC0DED5" w14:textId="77777777" w:rsidR="001438B0" w:rsidRDefault="001438B0" w:rsidP="001438B0"/>
    <w:p w14:paraId="08315904" w14:textId="77777777" w:rsidR="001438B0" w:rsidRDefault="001438B0" w:rsidP="001438B0"/>
    <w:p w14:paraId="68309471" w14:textId="77777777" w:rsidR="001438B0" w:rsidRDefault="001438B0" w:rsidP="001438B0"/>
    <w:p w14:paraId="2ABB906A" w14:textId="77777777" w:rsidR="001438B0" w:rsidRDefault="001438B0" w:rsidP="001438B0"/>
    <w:p w14:paraId="789FF26B" w14:textId="77777777" w:rsidR="001438B0" w:rsidRDefault="001438B0" w:rsidP="001438B0"/>
    <w:p w14:paraId="0C6B380A" w14:textId="77777777" w:rsidR="004D5F1C" w:rsidRDefault="004D5F1C"/>
    <w:sectPr w:rsidR="004D5F1C" w:rsidSect="00BA5A1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38B0"/>
    <w:rsid w:val="001438B0"/>
    <w:rsid w:val="0030797F"/>
    <w:rsid w:val="004D5F1C"/>
    <w:rsid w:val="00BA5A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AE7C4A"/>
  <w15:chartTrackingRefBased/>
  <w15:docId w15:val="{502D90C1-8BB7-46ED-8B63-240223AA94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38B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65</Words>
  <Characters>373</Characters>
  <Application>Microsoft Office Word</Application>
  <DocSecurity>0</DocSecurity>
  <Lines>3</Lines>
  <Paragraphs>1</Paragraphs>
  <ScaleCrop>false</ScaleCrop>
  <Company/>
  <LinksUpToDate>false</LinksUpToDate>
  <CharactersWithSpaces>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Griselda Hubbard</dc:creator>
  <cp:keywords/>
  <dc:description/>
  <cp:lastModifiedBy>Griselda Hubbard</cp:lastModifiedBy>
  <cp:revision>2</cp:revision>
  <dcterms:created xsi:type="dcterms:W3CDTF">2024-05-05T15:48:00Z</dcterms:created>
  <dcterms:modified xsi:type="dcterms:W3CDTF">2024-05-05T15:48:00Z</dcterms:modified>
</cp:coreProperties>
</file>